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85" w:rsidRDefault="009D3485" w:rsidP="009D3485"/>
    <w:p w:rsidR="009D3485" w:rsidRDefault="00CD5687" w:rsidP="009D34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jc w:val="center"/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BA5B74" w:rsidRDefault="00A42404" w:rsidP="009D348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BA5B74">
        <w:rPr>
          <w:sz w:val="28"/>
          <w:szCs w:val="28"/>
        </w:rPr>
        <w:t xml:space="preserve">от </w:t>
      </w:r>
      <w:r w:rsidR="00B37CC2">
        <w:rPr>
          <w:sz w:val="28"/>
          <w:szCs w:val="28"/>
        </w:rPr>
        <w:t>31.01.2014</w:t>
      </w:r>
      <w:r w:rsidR="009D3485" w:rsidRPr="00BA5B74">
        <w:rPr>
          <w:sz w:val="28"/>
          <w:szCs w:val="28"/>
        </w:rPr>
        <w:tab/>
      </w:r>
      <w:r w:rsidR="00F57B90" w:rsidRPr="00BA5B74">
        <w:rPr>
          <w:sz w:val="28"/>
          <w:szCs w:val="28"/>
        </w:rPr>
        <w:t xml:space="preserve"> </w:t>
      </w:r>
      <w:r w:rsidR="009D3485" w:rsidRPr="00BA5B74">
        <w:rPr>
          <w:sz w:val="28"/>
          <w:szCs w:val="28"/>
        </w:rPr>
        <w:t xml:space="preserve">№ </w:t>
      </w:r>
      <w:r w:rsidRPr="00BA5B74">
        <w:rPr>
          <w:sz w:val="28"/>
          <w:szCs w:val="28"/>
        </w:rPr>
        <w:t xml:space="preserve"> </w:t>
      </w:r>
      <w:r w:rsidR="00116E0F">
        <w:rPr>
          <w:sz w:val="28"/>
          <w:szCs w:val="28"/>
        </w:rPr>
        <w:t>28</w:t>
      </w:r>
      <w:bookmarkStart w:id="0" w:name="_GoBack"/>
      <w:bookmarkEnd w:id="0"/>
    </w:p>
    <w:p w:rsidR="00200446" w:rsidRPr="00BA5B74" w:rsidRDefault="009D3485" w:rsidP="00115D3E">
      <w:pPr>
        <w:jc w:val="center"/>
        <w:rPr>
          <w:sz w:val="28"/>
          <w:szCs w:val="28"/>
        </w:rPr>
      </w:pPr>
      <w:r w:rsidRPr="00BA5B74">
        <w:rPr>
          <w:sz w:val="28"/>
          <w:szCs w:val="28"/>
        </w:rPr>
        <w:t>станица Нижнебаканская</w:t>
      </w:r>
    </w:p>
    <w:p w:rsidR="00115D3E" w:rsidRPr="003A6612" w:rsidRDefault="00115D3E" w:rsidP="003A661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02ACB" w:rsidRPr="00402ACB" w:rsidRDefault="00DE7320" w:rsidP="00402ACB">
      <w:pPr>
        <w:pStyle w:val="Bodytext30"/>
        <w:shd w:val="clear" w:color="auto" w:fill="auto"/>
        <w:spacing w:before="0" w:line="302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F62EC">
        <w:rPr>
          <w:sz w:val="28"/>
          <w:szCs w:val="28"/>
        </w:rPr>
        <w:t xml:space="preserve"> разработки проекта планировки территории и проекта межевания территории, предназначенных для размещения объекта</w:t>
      </w:r>
      <w:r w:rsidR="00402ACB" w:rsidRPr="00402ACB">
        <w:rPr>
          <w:sz w:val="28"/>
          <w:szCs w:val="28"/>
        </w:rPr>
        <w:t xml:space="preserve"> «</w:t>
      </w:r>
      <w:r w:rsidR="004F62EC">
        <w:rPr>
          <w:sz w:val="28"/>
          <w:szCs w:val="28"/>
        </w:rPr>
        <w:t>Водовод от ВНС 3 подъёма до ПК 120 Троицкого группового водовода (проектирование и строительство)</w:t>
      </w:r>
      <w:r w:rsidR="0078009A">
        <w:rPr>
          <w:sz w:val="28"/>
          <w:szCs w:val="28"/>
        </w:rPr>
        <w:t>»</w:t>
      </w:r>
      <w:r w:rsidR="00B37CC2">
        <w:rPr>
          <w:sz w:val="28"/>
          <w:szCs w:val="28"/>
        </w:rPr>
        <w:t xml:space="preserve"> на территории </w:t>
      </w:r>
      <w:proofErr w:type="spellStart"/>
      <w:r w:rsidR="00B37CC2">
        <w:rPr>
          <w:sz w:val="28"/>
          <w:szCs w:val="28"/>
        </w:rPr>
        <w:t>Нижнебаканского</w:t>
      </w:r>
      <w:proofErr w:type="spellEnd"/>
      <w:r w:rsidR="00B37CC2">
        <w:rPr>
          <w:sz w:val="28"/>
          <w:szCs w:val="28"/>
        </w:rPr>
        <w:t xml:space="preserve"> сельского поселения Крымского района</w:t>
      </w:r>
      <w:proofErr w:type="gramEnd"/>
    </w:p>
    <w:p w:rsidR="00BB40CE" w:rsidRPr="00BB40CE" w:rsidRDefault="00BB40CE" w:rsidP="00BB40CE">
      <w:pPr>
        <w:pStyle w:val="Bodytext30"/>
        <w:shd w:val="clear" w:color="auto" w:fill="auto"/>
        <w:tabs>
          <w:tab w:val="left" w:pos="8789"/>
        </w:tabs>
        <w:spacing w:before="0" w:line="302" w:lineRule="exact"/>
        <w:ind w:right="880"/>
        <w:jc w:val="center"/>
        <w:rPr>
          <w:sz w:val="28"/>
          <w:szCs w:val="28"/>
        </w:rPr>
      </w:pPr>
    </w:p>
    <w:p w:rsidR="00BB40CE" w:rsidRPr="00BB40CE" w:rsidRDefault="00BB40CE" w:rsidP="00BB40CE">
      <w:pPr>
        <w:pStyle w:val="a9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B40CE">
        <w:rPr>
          <w:rStyle w:val="BodytextBold"/>
          <w:b w:val="0"/>
          <w:sz w:val="28"/>
          <w:szCs w:val="28"/>
        </w:rPr>
        <w:t>В</w:t>
      </w:r>
      <w:r w:rsidRPr="00BB40CE">
        <w:rPr>
          <w:sz w:val="28"/>
          <w:szCs w:val="28"/>
        </w:rPr>
        <w:t xml:space="preserve"> соответствии с Конституцией Российской Федерации, со статьями</w:t>
      </w:r>
      <w:r w:rsidRPr="00BB40CE">
        <w:rPr>
          <w:rStyle w:val="BodytextBold"/>
          <w:sz w:val="28"/>
          <w:szCs w:val="28"/>
        </w:rPr>
        <w:t xml:space="preserve"> </w:t>
      </w:r>
      <w:r w:rsidRPr="00BB40CE">
        <w:rPr>
          <w:rStyle w:val="BodytextBold"/>
          <w:b w:val="0"/>
          <w:sz w:val="28"/>
          <w:szCs w:val="28"/>
        </w:rPr>
        <w:t>45, 46</w:t>
      </w:r>
      <w:r w:rsidRPr="00BB40CE">
        <w:rPr>
          <w:sz w:val="28"/>
          <w:szCs w:val="28"/>
        </w:rPr>
        <w:t xml:space="preserve"> Градостроительного кодекса Российской Федерации, Федеральным законом от 6 октября 2003 года № 131-ФЭ «Об общих принципах организации местного самоуправления в Российской Федерации», Уставом Нижнебаканского сельского поселения Крымского района и на основании обращения</w:t>
      </w:r>
      <w:r w:rsidR="005F0D6A">
        <w:rPr>
          <w:sz w:val="28"/>
          <w:szCs w:val="28"/>
        </w:rPr>
        <w:t xml:space="preserve"> ГКУ </w:t>
      </w:r>
      <w:r w:rsidR="00DA06F0">
        <w:rPr>
          <w:sz w:val="28"/>
          <w:szCs w:val="28"/>
        </w:rPr>
        <w:t xml:space="preserve"> </w:t>
      </w:r>
      <w:r w:rsidR="005F0D6A">
        <w:rPr>
          <w:sz w:val="28"/>
          <w:szCs w:val="28"/>
        </w:rPr>
        <w:t>«ГУСКК</w:t>
      </w:r>
      <w:r w:rsidRPr="00BB40CE">
        <w:rPr>
          <w:sz w:val="28"/>
          <w:szCs w:val="28"/>
        </w:rPr>
        <w:t xml:space="preserve">», </w:t>
      </w:r>
      <w:r w:rsidRPr="00BB40CE">
        <w:rPr>
          <w:rStyle w:val="BodytextSpacing3pt"/>
          <w:sz w:val="28"/>
          <w:szCs w:val="28"/>
        </w:rPr>
        <w:t>постановляю:</w:t>
      </w:r>
    </w:p>
    <w:p w:rsidR="00402ACB" w:rsidRPr="00402ACB" w:rsidRDefault="00BB40CE" w:rsidP="00402ACB">
      <w:pPr>
        <w:pStyle w:val="a9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B40CE">
        <w:rPr>
          <w:sz w:val="28"/>
          <w:szCs w:val="28"/>
        </w:rPr>
        <w:t>1.</w:t>
      </w:r>
      <w:r w:rsidR="00DA06F0" w:rsidRPr="00DA06F0">
        <w:t xml:space="preserve"> </w:t>
      </w:r>
      <w:proofErr w:type="gramStart"/>
      <w:r w:rsidR="00402ACB" w:rsidRPr="00402ACB">
        <w:rPr>
          <w:sz w:val="28"/>
          <w:szCs w:val="28"/>
        </w:rPr>
        <w:t>Разрешить</w:t>
      </w:r>
      <w:r w:rsidR="004F62EC">
        <w:rPr>
          <w:sz w:val="28"/>
          <w:szCs w:val="28"/>
        </w:rPr>
        <w:t xml:space="preserve"> государственному казенному учреждению</w:t>
      </w:r>
      <w:r w:rsidR="00402ACB" w:rsidRPr="00402ACB">
        <w:rPr>
          <w:sz w:val="28"/>
          <w:szCs w:val="28"/>
        </w:rPr>
        <w:t xml:space="preserve"> «</w:t>
      </w:r>
      <w:r w:rsidR="004F62EC">
        <w:rPr>
          <w:sz w:val="28"/>
          <w:szCs w:val="28"/>
        </w:rPr>
        <w:t>Главное управление строительства Краснодарского края</w:t>
      </w:r>
      <w:r w:rsidR="00402ACB" w:rsidRPr="00402ACB">
        <w:rPr>
          <w:sz w:val="28"/>
          <w:szCs w:val="28"/>
        </w:rPr>
        <w:t xml:space="preserve">» подготовку документации по </w:t>
      </w:r>
      <w:r w:rsidR="005F0D6A">
        <w:rPr>
          <w:sz w:val="28"/>
          <w:szCs w:val="28"/>
        </w:rPr>
        <w:t xml:space="preserve">разработке проекта планировки территории и проекта межевания территории, предназначенных для размещения объекта </w:t>
      </w:r>
      <w:r w:rsidR="00402ACB" w:rsidRPr="00402ACB">
        <w:rPr>
          <w:sz w:val="28"/>
          <w:szCs w:val="28"/>
        </w:rPr>
        <w:t>«</w:t>
      </w:r>
      <w:r w:rsidR="005F0D6A">
        <w:rPr>
          <w:sz w:val="28"/>
          <w:szCs w:val="28"/>
        </w:rPr>
        <w:t xml:space="preserve"> Водовод от ВНС 3 подъёма до ПК 120 Троицкого группового водовода (проектирование и строительство)»</w:t>
      </w:r>
      <w:r w:rsidR="00402ACB" w:rsidRPr="00402ACB">
        <w:rPr>
          <w:sz w:val="28"/>
          <w:szCs w:val="28"/>
        </w:rPr>
        <w:t>.</w:t>
      </w:r>
      <w:proofErr w:type="gramEnd"/>
    </w:p>
    <w:p w:rsidR="00BB40CE" w:rsidRDefault="00BB40CE" w:rsidP="008D2C34">
      <w:pPr>
        <w:pStyle w:val="a9"/>
        <w:shd w:val="clear" w:color="auto" w:fill="auto"/>
        <w:spacing w:before="0"/>
        <w:ind w:left="20" w:right="20" w:firstLine="840"/>
        <w:rPr>
          <w:sz w:val="28"/>
          <w:szCs w:val="28"/>
        </w:rPr>
      </w:pPr>
      <w:r w:rsidRPr="00BB40CE">
        <w:rPr>
          <w:sz w:val="28"/>
          <w:szCs w:val="28"/>
        </w:rPr>
        <w:t xml:space="preserve">2. </w:t>
      </w:r>
      <w:r>
        <w:rPr>
          <w:sz w:val="28"/>
          <w:szCs w:val="28"/>
        </w:rPr>
        <w:t>Комиссии по подготовке проекта Правил землепользования и застройки Нижнебаканского сельского поселения Крымского района</w:t>
      </w:r>
      <w:r w:rsidRPr="00C6063D">
        <w:rPr>
          <w:sz w:val="28"/>
          <w:szCs w:val="28"/>
        </w:rPr>
        <w:t xml:space="preserve"> осуществлять техническое сопровождение разработки документации по </w:t>
      </w:r>
      <w:r w:rsidRPr="00BB40CE">
        <w:rPr>
          <w:sz w:val="28"/>
          <w:szCs w:val="28"/>
        </w:rPr>
        <w:t>планировке территории, указанной в пункте 1 настоящего постановления</w:t>
      </w:r>
      <w:r>
        <w:rPr>
          <w:sz w:val="28"/>
          <w:szCs w:val="28"/>
        </w:rPr>
        <w:t>.</w:t>
      </w:r>
    </w:p>
    <w:p w:rsidR="00BB40CE" w:rsidRDefault="00BB40CE" w:rsidP="008D2C34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C6063D">
        <w:rPr>
          <w:sz w:val="28"/>
          <w:szCs w:val="28"/>
        </w:rPr>
        <w:t xml:space="preserve">3. </w:t>
      </w:r>
      <w:r>
        <w:rPr>
          <w:sz w:val="28"/>
          <w:szCs w:val="28"/>
        </w:rPr>
        <w:t>Специалисту 2 категории администрации Нижнебаканского сельского поселени</w:t>
      </w:r>
      <w:r w:rsidR="005F0D6A">
        <w:rPr>
          <w:sz w:val="28"/>
          <w:szCs w:val="28"/>
        </w:rPr>
        <w:t xml:space="preserve">я Крымского района </w:t>
      </w:r>
      <w:proofErr w:type="spellStart"/>
      <w:r w:rsidR="005F0D6A">
        <w:rPr>
          <w:sz w:val="28"/>
          <w:szCs w:val="28"/>
        </w:rPr>
        <w:t>Ханифовой</w:t>
      </w:r>
      <w:proofErr w:type="spellEnd"/>
      <w:r w:rsidR="005F0D6A">
        <w:rPr>
          <w:sz w:val="28"/>
          <w:szCs w:val="28"/>
        </w:rPr>
        <w:t xml:space="preserve"> И.И.</w:t>
      </w:r>
      <w:r>
        <w:rPr>
          <w:sz w:val="28"/>
          <w:szCs w:val="28"/>
        </w:rPr>
        <w:t xml:space="preserve"> </w:t>
      </w:r>
      <w:r w:rsidRPr="00C6063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постановление </w:t>
      </w:r>
      <w:r w:rsidRPr="00C6063D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Нижнебаканского сельского поселения Крымского района</w:t>
      </w:r>
      <w:r w:rsidRPr="00C6063D">
        <w:rPr>
          <w:sz w:val="28"/>
          <w:szCs w:val="28"/>
        </w:rPr>
        <w:t>.</w:t>
      </w:r>
    </w:p>
    <w:p w:rsidR="00BB40CE" w:rsidRPr="00C6063D" w:rsidRDefault="00BB40CE" w:rsidP="008D2C34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опубликования.</w:t>
      </w:r>
    </w:p>
    <w:p w:rsidR="00BB40CE" w:rsidRPr="00BB40CE" w:rsidRDefault="00BB40CE" w:rsidP="008D2C34">
      <w:pPr>
        <w:pStyle w:val="a9"/>
        <w:shd w:val="clear" w:color="auto" w:fill="auto"/>
        <w:spacing w:before="0"/>
        <w:ind w:left="20" w:firstLine="840"/>
        <w:rPr>
          <w:sz w:val="28"/>
          <w:szCs w:val="28"/>
        </w:rPr>
      </w:pPr>
      <w:r w:rsidRPr="00BB40CE">
        <w:rPr>
          <w:sz w:val="28"/>
          <w:szCs w:val="28"/>
        </w:rPr>
        <w:t>5.</w:t>
      </w:r>
      <w:proofErr w:type="gramStart"/>
      <w:r w:rsidRPr="00BB40CE">
        <w:rPr>
          <w:sz w:val="28"/>
          <w:szCs w:val="28"/>
        </w:rPr>
        <w:t>Контроль за</w:t>
      </w:r>
      <w:proofErr w:type="gramEnd"/>
      <w:r w:rsidRPr="00BB40CE">
        <w:rPr>
          <w:sz w:val="28"/>
          <w:szCs w:val="28"/>
        </w:rPr>
        <w:t xml:space="preserve"> выполнением настоящего постановления оставляю  за собой.</w:t>
      </w:r>
    </w:p>
    <w:p w:rsidR="0078009A" w:rsidRDefault="0078009A" w:rsidP="00115D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5D3E" w:rsidRPr="007237D4" w:rsidRDefault="005D2E84" w:rsidP="00115D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5D3E" w:rsidRPr="007237D4">
        <w:rPr>
          <w:rFonts w:ascii="Times New Roman" w:hAnsi="Times New Roman" w:cs="Times New Roman"/>
          <w:sz w:val="28"/>
          <w:szCs w:val="28"/>
        </w:rPr>
        <w:t xml:space="preserve">Нижнебаканского </w:t>
      </w:r>
      <w:proofErr w:type="gramStart"/>
      <w:r w:rsidR="00115D3E" w:rsidRPr="007237D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15D3E" w:rsidRPr="0072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7D4" w:rsidRPr="007237D4" w:rsidRDefault="00115D3E" w:rsidP="00D503A2">
      <w:pPr>
        <w:pStyle w:val="ConsPlusNormal"/>
        <w:widowControl/>
        <w:ind w:firstLine="0"/>
      </w:pPr>
      <w:r w:rsidRPr="007237D4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7237D4">
        <w:rPr>
          <w:rFonts w:ascii="Times New Roman" w:hAnsi="Times New Roman" w:cs="Times New Roman"/>
          <w:sz w:val="28"/>
          <w:szCs w:val="28"/>
        </w:rPr>
        <w:tab/>
      </w:r>
      <w:r w:rsidRPr="007237D4">
        <w:rPr>
          <w:rFonts w:ascii="Times New Roman" w:hAnsi="Times New Roman" w:cs="Times New Roman"/>
          <w:sz w:val="28"/>
          <w:szCs w:val="28"/>
        </w:rPr>
        <w:tab/>
      </w:r>
      <w:r w:rsidRPr="007237D4">
        <w:rPr>
          <w:rFonts w:ascii="Times New Roman" w:hAnsi="Times New Roman" w:cs="Times New Roman"/>
          <w:sz w:val="28"/>
          <w:szCs w:val="28"/>
        </w:rPr>
        <w:tab/>
      </w:r>
      <w:r w:rsidRPr="007237D4">
        <w:rPr>
          <w:rFonts w:ascii="Times New Roman" w:hAnsi="Times New Roman" w:cs="Times New Roman"/>
          <w:sz w:val="28"/>
          <w:szCs w:val="28"/>
        </w:rPr>
        <w:tab/>
      </w:r>
      <w:r w:rsidR="007237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3B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37D4">
        <w:rPr>
          <w:rFonts w:ascii="Times New Roman" w:hAnsi="Times New Roman" w:cs="Times New Roman"/>
          <w:sz w:val="28"/>
          <w:szCs w:val="28"/>
        </w:rPr>
        <w:t xml:space="preserve"> </w:t>
      </w:r>
      <w:r w:rsidR="00E63BFC">
        <w:rPr>
          <w:rFonts w:ascii="Times New Roman" w:hAnsi="Times New Roman" w:cs="Times New Roman"/>
          <w:sz w:val="28"/>
          <w:szCs w:val="28"/>
        </w:rPr>
        <w:t>А.А.Кукос</w:t>
      </w:r>
    </w:p>
    <w:sectPr w:rsidR="007237D4" w:rsidRPr="007237D4" w:rsidSect="007237D4">
      <w:headerReference w:type="even" r:id="rId10"/>
      <w:headerReference w:type="default" r:id="rId11"/>
      <w:pgSz w:w="11906" w:h="16838"/>
      <w:pgMar w:top="1134" w:right="56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3E" w:rsidRDefault="0024063E">
      <w:r>
        <w:separator/>
      </w:r>
    </w:p>
  </w:endnote>
  <w:endnote w:type="continuationSeparator" w:id="0">
    <w:p w:rsidR="0024063E" w:rsidRDefault="0024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3E" w:rsidRDefault="0024063E">
      <w:r>
        <w:separator/>
      </w:r>
    </w:p>
  </w:footnote>
  <w:footnote w:type="continuationSeparator" w:id="0">
    <w:p w:rsidR="0024063E" w:rsidRDefault="0024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07" w:rsidRDefault="000672DD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19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907" w:rsidRDefault="001319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07" w:rsidRDefault="00131907" w:rsidP="00C505C4">
    <w:pPr>
      <w:pStyle w:val="a6"/>
      <w:framePr w:wrap="around" w:vAnchor="text" w:hAnchor="page" w:x="6382" w:y="721"/>
      <w:rPr>
        <w:rStyle w:val="a7"/>
      </w:rPr>
    </w:pPr>
  </w:p>
  <w:p w:rsidR="00131907" w:rsidRDefault="00131907" w:rsidP="00C505C4">
    <w:pPr>
      <w:pStyle w:val="a6"/>
      <w:framePr w:wrap="around" w:vAnchor="text" w:hAnchor="page" w:x="6382" w:y="721"/>
      <w:rPr>
        <w:rStyle w:val="a7"/>
      </w:rPr>
    </w:pPr>
  </w:p>
  <w:p w:rsidR="00131907" w:rsidRDefault="000672DD" w:rsidP="00C505C4">
    <w:pPr>
      <w:pStyle w:val="a6"/>
      <w:framePr w:wrap="around" w:vAnchor="text" w:hAnchor="page" w:x="6382" w:y="721"/>
      <w:rPr>
        <w:rStyle w:val="a7"/>
      </w:rPr>
    </w:pPr>
    <w:r>
      <w:rPr>
        <w:rStyle w:val="a7"/>
      </w:rPr>
      <w:fldChar w:fldCharType="begin"/>
    </w:r>
    <w:r w:rsidR="001319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7CC2">
      <w:rPr>
        <w:rStyle w:val="a7"/>
        <w:noProof/>
      </w:rPr>
      <w:t>2</w:t>
    </w:r>
    <w:r>
      <w:rPr>
        <w:rStyle w:val="a7"/>
      </w:rPr>
      <w:fldChar w:fldCharType="end"/>
    </w:r>
  </w:p>
  <w:p w:rsidR="00131907" w:rsidRDefault="001319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9"/>
    <w:rsid w:val="00000385"/>
    <w:rsid w:val="00012CD9"/>
    <w:rsid w:val="000248B5"/>
    <w:rsid w:val="00052003"/>
    <w:rsid w:val="000672DD"/>
    <w:rsid w:val="000901A2"/>
    <w:rsid w:val="000B5E8D"/>
    <w:rsid w:val="000E37A3"/>
    <w:rsid w:val="000F50D3"/>
    <w:rsid w:val="00100BE2"/>
    <w:rsid w:val="00115D3E"/>
    <w:rsid w:val="00116E0F"/>
    <w:rsid w:val="00131907"/>
    <w:rsid w:val="00140317"/>
    <w:rsid w:val="00141E8D"/>
    <w:rsid w:val="001656DB"/>
    <w:rsid w:val="00170CEA"/>
    <w:rsid w:val="00172590"/>
    <w:rsid w:val="00184351"/>
    <w:rsid w:val="001A20BB"/>
    <w:rsid w:val="001E526D"/>
    <w:rsid w:val="001F7349"/>
    <w:rsid w:val="00200446"/>
    <w:rsid w:val="00234909"/>
    <w:rsid w:val="0024063E"/>
    <w:rsid w:val="0026346C"/>
    <w:rsid w:val="00263ADB"/>
    <w:rsid w:val="0027482E"/>
    <w:rsid w:val="00284BC7"/>
    <w:rsid w:val="002852DE"/>
    <w:rsid w:val="002B4199"/>
    <w:rsid w:val="002C788F"/>
    <w:rsid w:val="002D463F"/>
    <w:rsid w:val="002D5861"/>
    <w:rsid w:val="002E5A70"/>
    <w:rsid w:val="003275C1"/>
    <w:rsid w:val="003446C3"/>
    <w:rsid w:val="00354365"/>
    <w:rsid w:val="0035475D"/>
    <w:rsid w:val="00373E40"/>
    <w:rsid w:val="00392F94"/>
    <w:rsid w:val="003A6612"/>
    <w:rsid w:val="003B25B0"/>
    <w:rsid w:val="003C4E20"/>
    <w:rsid w:val="003D2813"/>
    <w:rsid w:val="003D40A6"/>
    <w:rsid w:val="003E0A68"/>
    <w:rsid w:val="003E4646"/>
    <w:rsid w:val="003F703D"/>
    <w:rsid w:val="00402ACB"/>
    <w:rsid w:val="00411739"/>
    <w:rsid w:val="004227A0"/>
    <w:rsid w:val="00450B31"/>
    <w:rsid w:val="00485585"/>
    <w:rsid w:val="00486AA5"/>
    <w:rsid w:val="00495036"/>
    <w:rsid w:val="004A21DB"/>
    <w:rsid w:val="004A5538"/>
    <w:rsid w:val="004B3750"/>
    <w:rsid w:val="004C50F8"/>
    <w:rsid w:val="004D2B86"/>
    <w:rsid w:val="004D3909"/>
    <w:rsid w:val="004F62EC"/>
    <w:rsid w:val="00521A4C"/>
    <w:rsid w:val="00523FAD"/>
    <w:rsid w:val="00524979"/>
    <w:rsid w:val="005327C0"/>
    <w:rsid w:val="00556BF6"/>
    <w:rsid w:val="005707AB"/>
    <w:rsid w:val="00592902"/>
    <w:rsid w:val="005A1A48"/>
    <w:rsid w:val="005D2E84"/>
    <w:rsid w:val="005E2734"/>
    <w:rsid w:val="005F0D6A"/>
    <w:rsid w:val="00644F4E"/>
    <w:rsid w:val="006974ED"/>
    <w:rsid w:val="006A2BFA"/>
    <w:rsid w:val="006E5E69"/>
    <w:rsid w:val="006E7238"/>
    <w:rsid w:val="006E7768"/>
    <w:rsid w:val="006F6620"/>
    <w:rsid w:val="0070103B"/>
    <w:rsid w:val="00703FE9"/>
    <w:rsid w:val="007072FA"/>
    <w:rsid w:val="00720AF6"/>
    <w:rsid w:val="007214C1"/>
    <w:rsid w:val="007237D4"/>
    <w:rsid w:val="0073293E"/>
    <w:rsid w:val="00757060"/>
    <w:rsid w:val="0078009A"/>
    <w:rsid w:val="007840F4"/>
    <w:rsid w:val="0078588B"/>
    <w:rsid w:val="00791307"/>
    <w:rsid w:val="007A1286"/>
    <w:rsid w:val="007A2D86"/>
    <w:rsid w:val="007A7979"/>
    <w:rsid w:val="007B1557"/>
    <w:rsid w:val="007F13BE"/>
    <w:rsid w:val="007F2AFE"/>
    <w:rsid w:val="00801FB0"/>
    <w:rsid w:val="00803FB3"/>
    <w:rsid w:val="00830B54"/>
    <w:rsid w:val="0085358B"/>
    <w:rsid w:val="0087260E"/>
    <w:rsid w:val="00891F40"/>
    <w:rsid w:val="008A440F"/>
    <w:rsid w:val="008B383E"/>
    <w:rsid w:val="008B4AC0"/>
    <w:rsid w:val="008C5F9D"/>
    <w:rsid w:val="008D2C34"/>
    <w:rsid w:val="008E1211"/>
    <w:rsid w:val="008F2B8D"/>
    <w:rsid w:val="00932A8C"/>
    <w:rsid w:val="009344C7"/>
    <w:rsid w:val="00981415"/>
    <w:rsid w:val="00995089"/>
    <w:rsid w:val="00996529"/>
    <w:rsid w:val="009A4FBA"/>
    <w:rsid w:val="009A6A1D"/>
    <w:rsid w:val="009D3485"/>
    <w:rsid w:val="009F4D54"/>
    <w:rsid w:val="00A42404"/>
    <w:rsid w:val="00A450E3"/>
    <w:rsid w:val="00A74C62"/>
    <w:rsid w:val="00AA30BE"/>
    <w:rsid w:val="00AA3415"/>
    <w:rsid w:val="00AA3459"/>
    <w:rsid w:val="00AD3C30"/>
    <w:rsid w:val="00B37CC2"/>
    <w:rsid w:val="00B44887"/>
    <w:rsid w:val="00B52F57"/>
    <w:rsid w:val="00B5586A"/>
    <w:rsid w:val="00B5709E"/>
    <w:rsid w:val="00B61224"/>
    <w:rsid w:val="00B667A6"/>
    <w:rsid w:val="00B8251E"/>
    <w:rsid w:val="00BA0E41"/>
    <w:rsid w:val="00BA5B74"/>
    <w:rsid w:val="00BA7F9A"/>
    <w:rsid w:val="00BB32E6"/>
    <w:rsid w:val="00BB40CE"/>
    <w:rsid w:val="00BB51CA"/>
    <w:rsid w:val="00BC369F"/>
    <w:rsid w:val="00BC47DB"/>
    <w:rsid w:val="00BE0109"/>
    <w:rsid w:val="00BF0108"/>
    <w:rsid w:val="00BF4C13"/>
    <w:rsid w:val="00C014B8"/>
    <w:rsid w:val="00C03180"/>
    <w:rsid w:val="00C136BF"/>
    <w:rsid w:val="00C41B2A"/>
    <w:rsid w:val="00C505C4"/>
    <w:rsid w:val="00C728D9"/>
    <w:rsid w:val="00CA5D2E"/>
    <w:rsid w:val="00CC1CB1"/>
    <w:rsid w:val="00CC5C62"/>
    <w:rsid w:val="00CD5687"/>
    <w:rsid w:val="00CE74CC"/>
    <w:rsid w:val="00CF1095"/>
    <w:rsid w:val="00CF293D"/>
    <w:rsid w:val="00CF640B"/>
    <w:rsid w:val="00D21B27"/>
    <w:rsid w:val="00D40416"/>
    <w:rsid w:val="00D503A2"/>
    <w:rsid w:val="00D644AA"/>
    <w:rsid w:val="00DA06F0"/>
    <w:rsid w:val="00DA1E22"/>
    <w:rsid w:val="00DA5145"/>
    <w:rsid w:val="00DA7A5C"/>
    <w:rsid w:val="00DA7C91"/>
    <w:rsid w:val="00DC21B3"/>
    <w:rsid w:val="00DD6718"/>
    <w:rsid w:val="00DE2226"/>
    <w:rsid w:val="00DE7320"/>
    <w:rsid w:val="00E011D0"/>
    <w:rsid w:val="00E06093"/>
    <w:rsid w:val="00E216B9"/>
    <w:rsid w:val="00E413A8"/>
    <w:rsid w:val="00E507D4"/>
    <w:rsid w:val="00E51693"/>
    <w:rsid w:val="00E63BFC"/>
    <w:rsid w:val="00E767EC"/>
    <w:rsid w:val="00E87BF0"/>
    <w:rsid w:val="00EB3065"/>
    <w:rsid w:val="00EE7583"/>
    <w:rsid w:val="00F12F8A"/>
    <w:rsid w:val="00F53F29"/>
    <w:rsid w:val="00F57B90"/>
    <w:rsid w:val="00F80262"/>
    <w:rsid w:val="00FA3AFE"/>
    <w:rsid w:val="00FE6923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C5C62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1"/>
    <w:uiPriority w:val="99"/>
    <w:unhideWhenUsed/>
    <w:rsid w:val="00BB40CE"/>
    <w:pPr>
      <w:shd w:val="clear" w:color="auto" w:fill="FFFFFF"/>
      <w:spacing w:before="540" w:line="302" w:lineRule="exact"/>
      <w:jc w:val="both"/>
    </w:pPr>
    <w:rPr>
      <w:rFonts w:eastAsia="Arial Unicode MS"/>
      <w:sz w:val="26"/>
      <w:szCs w:val="26"/>
    </w:rPr>
  </w:style>
  <w:style w:type="character" w:customStyle="1" w:styleId="aa">
    <w:name w:val="Основной текст Знак"/>
    <w:basedOn w:val="a0"/>
    <w:rsid w:val="00BB40CE"/>
  </w:style>
  <w:style w:type="character" w:customStyle="1" w:styleId="Bodytext3">
    <w:name w:val="Body text (3)_"/>
    <w:basedOn w:val="a0"/>
    <w:link w:val="Bodytext30"/>
    <w:uiPriority w:val="99"/>
    <w:locked/>
    <w:rsid w:val="00BB40CE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B40CE"/>
    <w:pPr>
      <w:shd w:val="clear" w:color="auto" w:fill="FFFFFF"/>
      <w:spacing w:before="420" w:line="240" w:lineRule="atLeast"/>
    </w:pPr>
    <w:rPr>
      <w:b/>
      <w:bCs/>
      <w:sz w:val="26"/>
      <w:szCs w:val="26"/>
    </w:rPr>
  </w:style>
  <w:style w:type="character" w:customStyle="1" w:styleId="1">
    <w:name w:val="Основной текст Знак1"/>
    <w:basedOn w:val="a0"/>
    <w:link w:val="a9"/>
    <w:uiPriority w:val="99"/>
    <w:locked/>
    <w:rsid w:val="00BB40CE"/>
    <w:rPr>
      <w:rFonts w:eastAsia="Arial Unicode MS"/>
      <w:sz w:val="26"/>
      <w:szCs w:val="26"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BB40CE"/>
    <w:rPr>
      <w:rFonts w:eastAsia="Arial Unicode MS"/>
      <w:b/>
      <w:bCs/>
      <w:sz w:val="26"/>
      <w:szCs w:val="26"/>
      <w:shd w:val="clear" w:color="auto" w:fill="FFFFFF"/>
    </w:rPr>
  </w:style>
  <w:style w:type="character" w:customStyle="1" w:styleId="BodytextSpacing3pt">
    <w:name w:val="Body text + Spacing 3 pt"/>
    <w:basedOn w:val="1"/>
    <w:uiPriority w:val="99"/>
    <w:rsid w:val="00BB40CE"/>
    <w:rPr>
      <w:rFonts w:eastAsia="Arial Unicode MS"/>
      <w:spacing w:val="6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C5C62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1"/>
    <w:uiPriority w:val="99"/>
    <w:unhideWhenUsed/>
    <w:rsid w:val="00BB40CE"/>
    <w:pPr>
      <w:shd w:val="clear" w:color="auto" w:fill="FFFFFF"/>
      <w:spacing w:before="540" w:line="302" w:lineRule="exact"/>
      <w:jc w:val="both"/>
    </w:pPr>
    <w:rPr>
      <w:rFonts w:eastAsia="Arial Unicode MS"/>
      <w:sz w:val="26"/>
      <w:szCs w:val="26"/>
    </w:rPr>
  </w:style>
  <w:style w:type="character" w:customStyle="1" w:styleId="aa">
    <w:name w:val="Основной текст Знак"/>
    <w:basedOn w:val="a0"/>
    <w:rsid w:val="00BB40CE"/>
  </w:style>
  <w:style w:type="character" w:customStyle="1" w:styleId="Bodytext3">
    <w:name w:val="Body text (3)_"/>
    <w:basedOn w:val="a0"/>
    <w:link w:val="Bodytext30"/>
    <w:uiPriority w:val="99"/>
    <w:locked/>
    <w:rsid w:val="00BB40CE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BB40CE"/>
    <w:pPr>
      <w:shd w:val="clear" w:color="auto" w:fill="FFFFFF"/>
      <w:spacing w:before="420" w:line="240" w:lineRule="atLeast"/>
    </w:pPr>
    <w:rPr>
      <w:b/>
      <w:bCs/>
      <w:sz w:val="26"/>
      <w:szCs w:val="26"/>
    </w:rPr>
  </w:style>
  <w:style w:type="character" w:customStyle="1" w:styleId="1">
    <w:name w:val="Основной текст Знак1"/>
    <w:basedOn w:val="a0"/>
    <w:link w:val="a9"/>
    <w:uiPriority w:val="99"/>
    <w:locked/>
    <w:rsid w:val="00BB40CE"/>
    <w:rPr>
      <w:rFonts w:eastAsia="Arial Unicode MS"/>
      <w:sz w:val="26"/>
      <w:szCs w:val="26"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BB40CE"/>
    <w:rPr>
      <w:rFonts w:eastAsia="Arial Unicode MS"/>
      <w:b/>
      <w:bCs/>
      <w:sz w:val="26"/>
      <w:szCs w:val="26"/>
      <w:shd w:val="clear" w:color="auto" w:fill="FFFFFF"/>
    </w:rPr>
  </w:style>
  <w:style w:type="character" w:customStyle="1" w:styleId="BodytextSpacing3pt">
    <w:name w:val="Body text + Spacing 3 pt"/>
    <w:basedOn w:val="1"/>
    <w:uiPriority w:val="99"/>
    <w:rsid w:val="00BB40CE"/>
    <w:rPr>
      <w:rFonts w:eastAsia="Arial Unicode MS"/>
      <w:spacing w:val="6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2E60D-5C61-4EEF-A65B-74C47441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7</cp:lastModifiedBy>
  <cp:revision>2</cp:revision>
  <cp:lastPrinted>2013-02-18T07:07:00Z</cp:lastPrinted>
  <dcterms:created xsi:type="dcterms:W3CDTF">2005-03-29T20:52:00Z</dcterms:created>
  <dcterms:modified xsi:type="dcterms:W3CDTF">2005-03-29T20:52:00Z</dcterms:modified>
</cp:coreProperties>
</file>